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8B" w:rsidRDefault="0065068B" w:rsidP="00D80CBA">
      <w:pPr>
        <w:pStyle w:val="Textoindependiente"/>
        <w:jc w:val="right"/>
        <w:rPr>
          <w:rFonts w:ascii="Lato" w:hAnsi="Lato" w:cs="Arial"/>
          <w:b/>
          <w:sz w:val="28"/>
          <w:szCs w:val="28"/>
          <w:lang w:val="es-AR"/>
        </w:rPr>
      </w:pPr>
    </w:p>
    <w:p w:rsidR="00AA0C0E" w:rsidRDefault="00AA0C0E" w:rsidP="00AA0C0E">
      <w:pPr>
        <w:pStyle w:val="Normal1"/>
        <w:rPr>
          <w:rFonts w:ascii="Lato" w:hAnsi="Lato" w:cs="Arial"/>
          <w:b/>
          <w:i/>
          <w:color w:val="auto"/>
          <w:szCs w:val="24"/>
          <w:lang w:val="es-AR"/>
        </w:rPr>
      </w:pPr>
      <w:r>
        <w:rPr>
          <w:rFonts w:ascii="Lato" w:hAnsi="Lato" w:cs="Arial"/>
          <w:b/>
          <w:i/>
          <w:color w:val="auto"/>
          <w:szCs w:val="24"/>
          <w:lang w:val="es-AR"/>
        </w:rPr>
        <w:t>Convocatoria a proyectos:</w:t>
      </w:r>
    </w:p>
    <w:p w:rsidR="00AA0C0E" w:rsidRDefault="00AA0C0E" w:rsidP="00AA0C0E">
      <w:pPr>
        <w:pStyle w:val="Normal1"/>
        <w:rPr>
          <w:rFonts w:ascii="Lato" w:hAnsi="Lato" w:cs="Arial"/>
          <w:b/>
          <w:color w:val="auto"/>
          <w:sz w:val="28"/>
          <w:szCs w:val="28"/>
          <w:lang w:val="es-AR"/>
        </w:rPr>
      </w:pPr>
    </w:p>
    <w:p w:rsidR="00AA0C0E" w:rsidRDefault="00AA0C0E" w:rsidP="00AA0C0E">
      <w:pPr>
        <w:pStyle w:val="Normal1"/>
        <w:rPr>
          <w:rFonts w:ascii="Lato" w:hAnsi="Lato"/>
          <w:color w:val="auto"/>
          <w:lang w:val="es-AR"/>
        </w:rPr>
      </w:pPr>
      <w:r>
        <w:rPr>
          <w:rFonts w:ascii="Lato" w:hAnsi="Lato" w:cs="Arial"/>
          <w:b/>
          <w:color w:val="auto"/>
          <w:sz w:val="28"/>
          <w:szCs w:val="28"/>
          <w:lang w:val="es-AR"/>
        </w:rPr>
        <w:t>Prácticas Pedagógicas de Aprendizaje en Terreno FHUC-UNL</w:t>
      </w:r>
    </w:p>
    <w:p w:rsidR="00AA0C0E" w:rsidRDefault="00AA0C0E" w:rsidP="00AA0C0E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AA0C0E" w:rsidTr="00F30BA5">
        <w:trPr>
          <w:trHeight w:val="320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</w:rPr>
            </w:pPr>
            <w:proofErr w:type="spellStart"/>
            <w:r>
              <w:rPr>
                <w:rFonts w:ascii="Lato" w:hAnsi="Lato" w:cs="Arial"/>
                <w:b/>
                <w:color w:val="FFFFFF"/>
              </w:rPr>
              <w:t>Nombre</w:t>
            </w:r>
            <w:proofErr w:type="spellEnd"/>
            <w:r>
              <w:rPr>
                <w:rFonts w:ascii="Lato" w:hAnsi="Lato" w:cs="Arial"/>
                <w:b/>
                <w:color w:val="FFFFFF"/>
              </w:rPr>
              <w:t xml:space="preserve"> del </w:t>
            </w:r>
            <w:proofErr w:type="spellStart"/>
            <w:r>
              <w:rPr>
                <w:rFonts w:ascii="Lato" w:hAnsi="Lato" w:cs="Arial"/>
                <w:b/>
                <w:color w:val="FFFFFF"/>
              </w:rPr>
              <w:t>proyecto</w:t>
            </w:r>
            <w:proofErr w:type="spellEnd"/>
          </w:p>
        </w:tc>
      </w:tr>
      <w:tr w:rsidR="00AA0C0E" w:rsidTr="00F30BA5">
        <w:trPr>
          <w:trHeight w:val="280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spacing w:after="120"/>
        <w:rPr>
          <w:rFonts w:ascii="Lato" w:hAnsi="Lato"/>
          <w:lang w:val="es-MX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AA0C0E" w:rsidTr="00F30BA5">
        <w:trPr>
          <w:trHeight w:val="320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Breve descripción y justificación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(Sintetizar las características de la propuesta)</w:t>
            </w:r>
          </w:p>
        </w:tc>
      </w:tr>
    </w:tbl>
    <w:p w:rsidR="00AA0C0E" w:rsidRDefault="00AA0C0E" w:rsidP="00AA0C0E">
      <w:pPr>
        <w:spacing w:before="240" w:line="360" w:lineRule="auto"/>
        <w:rPr>
          <w:rFonts w:ascii="Lato" w:hAnsi="Lato" w:cs="Arial"/>
          <w:sz w:val="22"/>
          <w:szCs w:val="22"/>
          <w:lang w:val="es-MX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Propósitos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Generales:</w:t>
            </w: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Específicos: </w:t>
            </w: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AA0C0E" w:rsidTr="00F30BA5">
        <w:trPr>
          <w:trHeight w:val="320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Actividades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(considerar en la descripción las instancias de preparación, desarrollo, evaluación y socialización)</w:t>
            </w: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6373"/>
      </w:tblGrid>
      <w:tr w:rsidR="00AA0C0E" w:rsidTr="00135A4D">
        <w:trPr>
          <w:trHeight w:val="320"/>
          <w:jc w:val="center"/>
        </w:trPr>
        <w:tc>
          <w:tcPr>
            <w:tcW w:w="102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 xml:space="preserve">Asignatura/s que involucra y docentes responsables (mínimo dos docentes) </w:t>
            </w:r>
          </w:p>
        </w:tc>
      </w:tr>
      <w:tr w:rsidR="00AA0C0E" w:rsidTr="00135A4D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Asignatura: </w:t>
            </w:r>
          </w:p>
        </w:tc>
      </w:tr>
      <w:tr w:rsidR="00135A4D" w:rsidTr="00135A4D">
        <w:trPr>
          <w:trHeight w:val="28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DNI: </w:t>
            </w:r>
            <w:bookmarkStart w:id="0" w:name="_GoBack"/>
            <w:bookmarkEnd w:id="0"/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b/>
                <w:lang w:val="es-AR"/>
              </w:rPr>
              <w:t xml:space="preserve">1. </w:t>
            </w:r>
            <w:r>
              <w:rPr>
                <w:rFonts w:ascii="Lato" w:hAnsi="Lato" w:cs="Arial"/>
                <w:lang w:val="es-AR"/>
              </w:rPr>
              <w:t xml:space="preserve">Apellido y Nombre:  </w:t>
            </w:r>
          </w:p>
        </w:tc>
      </w:tr>
      <w:tr w:rsidR="00135A4D" w:rsidTr="00135A4D">
        <w:trPr>
          <w:trHeight w:val="280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Teléfono: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Correo electrónico:</w:t>
            </w:r>
          </w:p>
        </w:tc>
      </w:tr>
      <w:tr w:rsidR="00135A4D" w:rsidTr="00135A4D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b/>
                <w:lang w:val="es-AR"/>
              </w:rPr>
              <w:t>2.</w:t>
            </w:r>
            <w:r>
              <w:rPr>
                <w:rFonts w:ascii="Lato" w:hAnsi="Lato" w:cs="Arial"/>
                <w:lang w:val="es-AR"/>
              </w:rPr>
              <w:t xml:space="preserve"> Apellido y Nombre:  </w:t>
            </w:r>
          </w:p>
        </w:tc>
      </w:tr>
      <w:tr w:rsidR="00135A4D" w:rsidTr="00135A4D">
        <w:trPr>
          <w:trHeight w:val="280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Teléfono: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Correo electrónico:</w:t>
            </w:r>
          </w:p>
        </w:tc>
      </w:tr>
      <w:tr w:rsidR="00135A4D" w:rsidTr="00135A4D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  <w:tr w:rsidR="00135A4D" w:rsidTr="00135A4D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spacing w:line="360" w:lineRule="auto"/>
              <w:rPr>
                <w:rFonts w:ascii="Lato" w:hAnsi="Lato" w:cs="Arial"/>
                <w:b/>
                <w:color w:val="FFFFFF"/>
                <w:szCs w:val="20"/>
                <w:lang w:val="es-CO"/>
              </w:rPr>
            </w:pPr>
            <w:r>
              <w:rPr>
                <w:rFonts w:ascii="Lato" w:hAnsi="Lato" w:cs="Arial"/>
                <w:b/>
                <w:color w:val="FFFFFF"/>
                <w:szCs w:val="20"/>
                <w:lang w:val="es-CO"/>
              </w:rPr>
              <w:t>Localización de las actividades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Prrafodelista"/>
              <w:spacing w:after="0" w:line="360" w:lineRule="auto"/>
              <w:ind w:left="0"/>
              <w:rPr>
                <w:rFonts w:ascii="Lato" w:eastAsia="Times New Roman" w:hAnsi="Lato" w:cs="Arial"/>
                <w:b/>
                <w:color w:val="FFFFFF"/>
                <w:sz w:val="24"/>
                <w:szCs w:val="20"/>
                <w:lang w:val="es-CO"/>
              </w:rPr>
            </w:pPr>
            <w:r>
              <w:rPr>
                <w:rFonts w:ascii="Lato" w:eastAsia="Times New Roman" w:hAnsi="Lato" w:cs="Arial"/>
                <w:b/>
                <w:color w:val="FFFFFF"/>
                <w:sz w:val="24"/>
                <w:szCs w:val="20"/>
                <w:lang w:val="es-CO"/>
              </w:rPr>
              <w:lastRenderedPageBreak/>
              <w:t>Instituciones / organizaciones (si corresponde)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ind w:left="1276" w:right="-425"/>
        <w:rPr>
          <w:rFonts w:ascii="Lato" w:hAnsi="Lato" w:cs="Arial"/>
          <w:sz w:val="16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Destinatarios / Número estimativo de estudiantes de FHUC a los que alcanzará la propuesta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Aportes para la formación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ind w:left="1276" w:right="-425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rPr>
          <w:rFonts w:ascii="Lato" w:hAnsi="Lato" w:cs="Arial"/>
          <w:sz w:val="16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spacing w:line="360" w:lineRule="auto"/>
              <w:rPr>
                <w:rFonts w:ascii="Lato" w:hAnsi="Lato" w:cs="Arial"/>
                <w:b/>
                <w:color w:val="FFFFFF"/>
                <w:szCs w:val="20"/>
                <w:lang w:val="es-CO"/>
              </w:rPr>
            </w:pPr>
            <w:r>
              <w:rPr>
                <w:rFonts w:ascii="Lato" w:hAnsi="Lato" w:cs="Arial"/>
                <w:b/>
                <w:color w:val="FFFFFF"/>
                <w:szCs w:val="20"/>
                <w:lang w:val="es-CO"/>
              </w:rPr>
              <w:t>Cronograma de actividades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3"/>
      </w:tblGrid>
      <w:tr w:rsidR="00AA0C0E" w:rsidTr="00F30BA5">
        <w:trPr>
          <w:trHeight w:val="320"/>
          <w:jc w:val="center"/>
        </w:trPr>
        <w:tc>
          <w:tcPr>
            <w:tcW w:w="102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Rubros a financiar</w:t>
            </w:r>
            <w:r w:rsidR="000A5135">
              <w:rPr>
                <w:rFonts w:ascii="Lato" w:hAnsi="Lato" w:cs="Arial"/>
                <w:b/>
                <w:color w:val="FFFFFF"/>
                <w:lang w:val="es-AR"/>
              </w:rPr>
              <w:t xml:space="preserve"> (pertinentes al proyecto presentado)</w:t>
            </w: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sz w:val="20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sz w:val="20"/>
                <w:lang w:val="es-AR"/>
              </w:rPr>
              <w:t xml:space="preserve">* La ejecución financiera se regirá según los mecanismos previstos y la normativa vigente en la UNL. </w:t>
            </w: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sz w:val="20"/>
                <w:lang w:val="es-AR"/>
              </w:rPr>
            </w:pP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1. Bienes de consumo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2. Traslados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3. Alojamiento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4. Inscripciones a eventos académicos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5. Papelería y artículos de librería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6. Servicios técnicos (diseño comunicacional / apoyos informáticos)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0A5135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7. Otros (especificar)</w:t>
            </w:r>
          </w:p>
        </w:tc>
      </w:tr>
    </w:tbl>
    <w:p w:rsidR="00AA0C0E" w:rsidRDefault="00AA0C0E" w:rsidP="00AA0C0E">
      <w:pPr>
        <w:pStyle w:val="Normal1"/>
        <w:widowControl/>
        <w:rPr>
          <w:rFonts w:ascii="Lato" w:hAnsi="Lato" w:cs="Arial"/>
          <w:lang w:val="es-AR"/>
        </w:rPr>
      </w:pPr>
    </w:p>
    <w:p w:rsidR="00AA0C0E" w:rsidRDefault="00AA0C0E" w:rsidP="00AA0C0E">
      <w:pPr>
        <w:pStyle w:val="Normal1"/>
        <w:widowControl/>
        <w:rPr>
          <w:rFonts w:ascii="Lato" w:hAnsi="Lato" w:cs="Arial"/>
          <w:lang w:val="es-AR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A0C0E" w:rsidTr="00F30BA5">
        <w:trPr>
          <w:trHeight w:val="735"/>
        </w:trPr>
        <w:tc>
          <w:tcPr>
            <w:tcW w:w="4606" w:type="dxa"/>
            <w:hideMark/>
          </w:tcPr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/>
                <w:b/>
                <w:lang w:val="es-ES_tradnl"/>
              </w:rPr>
              <w:tab/>
            </w:r>
            <w:r>
              <w:rPr>
                <w:rFonts w:ascii="Lato" w:hAnsi="Lato"/>
                <w:b/>
                <w:lang w:val="es-ES_tradnl"/>
              </w:rPr>
              <w:tab/>
            </w:r>
          </w:p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 w:cs="Arial"/>
                <w:lang w:val="es-ES_tradnl"/>
              </w:rPr>
              <w:t>_______________________________</w:t>
            </w:r>
          </w:p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 w:cs="Arial"/>
                <w:lang w:val="es-ES_tradnl"/>
              </w:rPr>
              <w:t xml:space="preserve">Firma Docente Responsable </w:t>
            </w:r>
          </w:p>
        </w:tc>
        <w:tc>
          <w:tcPr>
            <w:tcW w:w="4606" w:type="dxa"/>
          </w:tcPr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</w:p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 w:cs="Arial"/>
                <w:lang w:val="es-ES_tradnl"/>
              </w:rPr>
              <w:t>__________________________</w:t>
            </w:r>
          </w:p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 w:cs="Arial"/>
                <w:lang w:val="es-ES_tradnl"/>
              </w:rPr>
              <w:t>Firma Docente Responsable</w:t>
            </w:r>
          </w:p>
        </w:tc>
      </w:tr>
    </w:tbl>
    <w:p w:rsidR="00C476DE" w:rsidRPr="00B70000" w:rsidRDefault="00C476DE" w:rsidP="00C476DE">
      <w:pPr>
        <w:pStyle w:val="Textoindependiente"/>
        <w:spacing w:line="312" w:lineRule="auto"/>
        <w:ind w:left="357"/>
        <w:jc w:val="both"/>
        <w:rPr>
          <w:rFonts w:ascii="Lato" w:hAnsi="Lato" w:cs="Arial"/>
          <w:sz w:val="24"/>
          <w:szCs w:val="24"/>
          <w:lang w:val="es-AR"/>
        </w:rPr>
      </w:pPr>
    </w:p>
    <w:sectPr w:rsidR="00C476DE" w:rsidRPr="00B70000" w:rsidSect="005F0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EA" w:rsidRDefault="008D33EA" w:rsidP="00B52B48">
      <w:r>
        <w:separator/>
      </w:r>
    </w:p>
  </w:endnote>
  <w:endnote w:type="continuationSeparator" w:id="0">
    <w:p w:rsidR="008D33EA" w:rsidRDefault="008D33EA" w:rsidP="00B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Arial"/>
    <w:charset w:val="00"/>
    <w:family w:val="swiss"/>
    <w:pitch w:val="default"/>
  </w:font>
  <w:font w:name="Nimbus Roman No9 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44" w:rsidRDefault="005C09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99" w:rsidRDefault="00BD0F99">
    <w:pPr>
      <w:pStyle w:val="Piedepgina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0DB3401" wp14:editId="4466C87B">
              <wp:simplePos x="0" y="0"/>
              <wp:positionH relativeFrom="page">
                <wp:posOffset>4219575</wp:posOffset>
              </wp:positionH>
              <wp:positionV relativeFrom="page">
                <wp:posOffset>9267825</wp:posOffset>
              </wp:positionV>
              <wp:extent cx="1550670" cy="368300"/>
              <wp:effectExtent l="0" t="0" r="11430" b="1270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67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99" w:rsidRPr="00E11380" w:rsidRDefault="00BD0F99" w:rsidP="00B52B48">
                          <w:pPr>
                            <w:pStyle w:val="Textoindependiente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  <w:t>Universidad  Nacional del Litoral</w:t>
                          </w:r>
                        </w:p>
                        <w:p w:rsidR="00BD0F99" w:rsidRPr="00E11380" w:rsidRDefault="00BD0F99" w:rsidP="00B52B48">
                          <w:pPr>
                            <w:pStyle w:val="Textoindependiente"/>
                            <w:kinsoku w:val="0"/>
                            <w:overflowPunct w:val="0"/>
                            <w:spacing w:before="39"/>
                            <w:ind w:left="20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Facultad de Humanidades y Ciencias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B34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2.25pt;margin-top:729.75pt;width:122.1pt;height:2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" o:allowincell="f" filled="f" stroked="f">
              <v:textbox inset="0,0,0,0">
                <w:txbxContent>
                  <w:p w:rsidR="00BD0F99" w:rsidRPr="00E11380" w:rsidRDefault="00BD0F99" w:rsidP="00B52B48">
                    <w:pPr>
                      <w:pStyle w:val="Textoindependiente"/>
                      <w:kinsoku w:val="0"/>
                      <w:overflowPunct w:val="0"/>
                      <w:spacing w:before="18"/>
                      <w:ind w:left="20"/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  <w:t>Universidad  Nacional del Litoral</w:t>
                    </w:r>
                  </w:p>
                  <w:p w:rsidR="00BD0F99" w:rsidRPr="00E11380" w:rsidRDefault="00BD0F99" w:rsidP="00B52B48">
                    <w:pPr>
                      <w:pStyle w:val="Textoindependiente"/>
                      <w:kinsoku w:val="0"/>
                      <w:overflowPunct w:val="0"/>
                      <w:spacing w:before="39"/>
                      <w:ind w:left="20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Facultad de Humanidades y Ciencias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625E06A" wp14:editId="661F1228">
              <wp:simplePos x="0" y="0"/>
              <wp:positionH relativeFrom="page">
                <wp:posOffset>5934075</wp:posOffset>
              </wp:positionH>
              <wp:positionV relativeFrom="page">
                <wp:posOffset>9267825</wp:posOffset>
              </wp:positionV>
              <wp:extent cx="1461770" cy="421005"/>
              <wp:effectExtent l="0" t="0" r="5080" b="171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99" w:rsidRPr="00E11380" w:rsidRDefault="00BD0F99" w:rsidP="00B52B48">
                          <w:pPr>
                            <w:pStyle w:val="Textoindependiente"/>
                            <w:kinsoku w:val="0"/>
                            <w:overflowPunct w:val="0"/>
                            <w:spacing w:before="15" w:line="276" w:lineRule="auto"/>
                            <w:ind w:left="20" w:right="6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Ciudad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Universitaria.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Paraje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El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Pozo S3000ZAA Santa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Fe.</w:t>
                          </w:r>
                        </w:p>
                        <w:p w:rsidR="00BD0F99" w:rsidRDefault="00BD0F99" w:rsidP="00B52B48">
                          <w:pPr>
                            <w:pStyle w:val="Textoindependiente"/>
                            <w:kinsoku w:val="0"/>
                            <w:overflowPunct w:val="0"/>
                            <w:spacing w:line="276" w:lineRule="auto"/>
                            <w:ind w:left="20"/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</w:rPr>
                            <w:t>Tel: (0342) 457 5105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5E06A" id="Text Box 2" o:spid="_x0000_s1028" type="#_x0000_t202" style="position:absolute;margin-left:467.25pt;margin-top:729.75pt;width:115.1pt;height:3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" o:allowincell="f" filled="f" stroked="f">
              <v:textbox inset="0,0,0,0">
                <w:txbxContent>
                  <w:p w:rsidR="00BD0F99" w:rsidRPr="00E11380" w:rsidRDefault="00BD0F99" w:rsidP="00B52B48">
                    <w:pPr>
                      <w:pStyle w:val="Textoindependiente"/>
                      <w:kinsoku w:val="0"/>
                      <w:overflowPunct w:val="0"/>
                      <w:spacing w:before="15" w:line="276" w:lineRule="auto"/>
                      <w:ind w:left="20" w:right="6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Ciudad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Universitaria.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Paraje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El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Pozo S3000ZAA Santa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Fe.</w:t>
                    </w:r>
                  </w:p>
                  <w:p w:rsidR="00BD0F99" w:rsidRDefault="00BD0F99" w:rsidP="00B52B48">
                    <w:pPr>
                      <w:pStyle w:val="Textoindependiente"/>
                      <w:kinsoku w:val="0"/>
                      <w:overflowPunct w:val="0"/>
                      <w:spacing w:line="276" w:lineRule="auto"/>
                      <w:ind w:left="20"/>
                      <w:rPr>
                        <w:rFonts w:ascii="Tahoma" w:hAnsi="Tahoma" w:cs="Tahoma"/>
                        <w:w w:val="105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w w:val="105"/>
                        <w:sz w:val="15"/>
                        <w:szCs w:val="15"/>
                      </w:rPr>
                      <w:t>Tel: (0342) 457 5105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99" w:rsidRDefault="005C0944" w:rsidP="00D06D05">
    <w:pPr>
      <w:pStyle w:val="Piedepgina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6BBEB5C3" wp14:editId="0E4FD82E">
              <wp:simplePos x="0" y="0"/>
              <wp:positionH relativeFrom="page">
                <wp:posOffset>5638800</wp:posOffset>
              </wp:positionH>
              <wp:positionV relativeFrom="page">
                <wp:posOffset>9267825</wp:posOffset>
              </wp:positionV>
              <wp:extent cx="1757045" cy="421005"/>
              <wp:effectExtent l="0" t="0" r="14605" b="17145"/>
              <wp:wrapNone/>
              <wp:docPr id="5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99" w:rsidRPr="00E11380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before="15" w:line="276" w:lineRule="auto"/>
                            <w:ind w:left="20" w:right="6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Ciudad</w:t>
                          </w:r>
                          <w:r w:rsidR="005C0944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Universitaria.</w:t>
                          </w:r>
                          <w:r w:rsidR="005C0944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Paraje</w:t>
                          </w:r>
                          <w:r w:rsidR="005C0944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El</w:t>
                          </w:r>
                          <w:r w:rsidR="005C0944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Pozo S3000ZAA Santa</w:t>
                          </w:r>
                          <w:r w:rsidR="005C0944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Fe.</w:t>
                          </w:r>
                        </w:p>
                        <w:p w:rsidR="00BD0F99" w:rsidRPr="00BD0F99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line="276" w:lineRule="auto"/>
                            <w:ind w:left="20"/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  <w:lang w:val="es-AR"/>
                            </w:rPr>
                          </w:pPr>
                          <w:r w:rsidRPr="00BD0F99"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  <w:lang w:val="es-AR"/>
                            </w:rPr>
                            <w:t>Tel: (0342) 457 5105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EB5C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44pt;margin-top:729.75pt;width:138.35pt;height:33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IksQIAALI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" o:allowincell="f" filled="f" stroked="f">
              <v:textbox inset="0,0,0,0">
                <w:txbxContent>
                  <w:p w:rsidR="00BD0F99" w:rsidRPr="00E11380" w:rsidRDefault="00BD0F99" w:rsidP="00D06D05">
                    <w:pPr>
                      <w:pStyle w:val="Textoindependiente"/>
                      <w:kinsoku w:val="0"/>
                      <w:overflowPunct w:val="0"/>
                      <w:spacing w:before="15" w:line="276" w:lineRule="auto"/>
                      <w:ind w:left="20" w:right="6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Ciudad</w:t>
                    </w:r>
                    <w:r w:rsidR="005C0944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Universitaria.</w:t>
                    </w:r>
                    <w:r w:rsidR="005C0944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Paraje</w:t>
                    </w:r>
                    <w:r w:rsidR="005C0944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El</w:t>
                    </w:r>
                    <w:r w:rsidR="005C0944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Pozo S3000ZAA Santa</w:t>
                    </w:r>
                    <w:r w:rsidR="005C0944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Fe.</w:t>
                    </w:r>
                  </w:p>
                  <w:p w:rsidR="00BD0F99" w:rsidRPr="00BD0F99" w:rsidRDefault="00BD0F99" w:rsidP="00D06D05">
                    <w:pPr>
                      <w:pStyle w:val="Textoindependiente"/>
                      <w:kinsoku w:val="0"/>
                      <w:overflowPunct w:val="0"/>
                      <w:spacing w:line="276" w:lineRule="auto"/>
                      <w:ind w:left="20"/>
                      <w:rPr>
                        <w:rFonts w:ascii="Tahoma" w:hAnsi="Tahoma" w:cs="Tahoma"/>
                        <w:w w:val="105"/>
                        <w:sz w:val="15"/>
                        <w:szCs w:val="15"/>
                        <w:lang w:val="es-AR"/>
                      </w:rPr>
                    </w:pPr>
                    <w:r w:rsidRPr="00BD0F99">
                      <w:rPr>
                        <w:rFonts w:ascii="Tahoma" w:hAnsi="Tahoma" w:cs="Tahoma"/>
                        <w:w w:val="105"/>
                        <w:sz w:val="15"/>
                        <w:szCs w:val="15"/>
                        <w:lang w:val="es-AR"/>
                      </w:rPr>
                      <w:t>Tel: (0342) 457 5105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8250433" wp14:editId="2F1EE7CE">
              <wp:simplePos x="0" y="0"/>
              <wp:positionH relativeFrom="page">
                <wp:posOffset>3943350</wp:posOffset>
              </wp:positionH>
              <wp:positionV relativeFrom="page">
                <wp:posOffset>9267825</wp:posOffset>
              </wp:positionV>
              <wp:extent cx="1826895" cy="368300"/>
              <wp:effectExtent l="0" t="0" r="1905" b="1270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89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99" w:rsidRPr="00E11380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  <w:t>Universidad  Nacional del Litoral</w:t>
                          </w:r>
                        </w:p>
                        <w:p w:rsidR="00BD0F99" w:rsidRPr="00E11380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before="39"/>
                            <w:ind w:left="20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Facultad de Humanidades y Ciencias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50433" id="_x0000_s1030" type="#_x0000_t202" style="position:absolute;margin-left:310.5pt;margin-top:729.75pt;width:143.85pt;height:2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nksgIAALAFAAAOAAAAZHJzL2Uyb0RvYy54bWysVG1vmzAQ/j5p/8Hyd8pLCAV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" o:allowincell="f" filled="f" stroked="f">
              <v:textbox inset="0,0,0,0">
                <w:txbxContent>
                  <w:p w:rsidR="00BD0F99" w:rsidRPr="00E11380" w:rsidRDefault="00BD0F99" w:rsidP="00D06D05">
                    <w:pPr>
                      <w:pStyle w:val="Textoindependiente"/>
                      <w:kinsoku w:val="0"/>
                      <w:overflowPunct w:val="0"/>
                      <w:spacing w:before="18"/>
                      <w:ind w:left="20"/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  <w:t>Universidad  Nacional del Litoral</w:t>
                    </w:r>
                  </w:p>
                  <w:p w:rsidR="00BD0F99" w:rsidRPr="00E11380" w:rsidRDefault="00BD0F99" w:rsidP="00D06D05">
                    <w:pPr>
                      <w:pStyle w:val="Textoindependiente"/>
                      <w:kinsoku w:val="0"/>
                      <w:overflowPunct w:val="0"/>
                      <w:spacing w:before="39"/>
                      <w:ind w:left="20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Facultad de Humanidades y Ciencias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0F99">
      <w:ptab w:relativeTo="margin" w:alignment="center" w:leader="none"/>
    </w:r>
    <w:r w:rsidR="00BD0F99">
      <w:ptab w:relativeTo="margin" w:alignment="right" w:leader="none"/>
    </w:r>
    <w:r>
      <w:t xml:space="preserve"> </w:t>
    </w:r>
  </w:p>
  <w:p w:rsidR="00BD0F99" w:rsidRDefault="00BD0F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EA" w:rsidRDefault="008D33EA" w:rsidP="00B52B48">
      <w:r>
        <w:separator/>
      </w:r>
    </w:p>
  </w:footnote>
  <w:footnote w:type="continuationSeparator" w:id="0">
    <w:p w:rsidR="008D33EA" w:rsidRDefault="008D33EA" w:rsidP="00B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44" w:rsidRDefault="005C09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99" w:rsidRDefault="008D33EA">
    <w:pPr>
      <w:pStyle w:val="Encabezado"/>
    </w:pPr>
    <w:sdt>
      <w:sdtPr>
        <w:id w:val="-445153953"/>
        <w:docPartObj>
          <w:docPartGallery w:val="Page Numbers (Margins)"/>
          <w:docPartUnique/>
        </w:docPartObj>
      </w:sdtPr>
      <w:sdtEndPr/>
      <w:sdtContent>
        <w:r w:rsidR="00BD0F99">
          <w:rPr>
            <w:rFonts w:asciiTheme="majorHAnsi" w:eastAsiaTheme="majorEastAsia" w:hAnsiTheme="majorHAnsi" w:cstheme="majorBidi"/>
            <w:noProof/>
            <w:sz w:val="28"/>
            <w:szCs w:val="28"/>
            <w:lang w:eastAsia="es-AR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1CA4C42C" wp14:editId="780683A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Óval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0F99" w:rsidRDefault="00BD0F99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35A4D" w:rsidRPr="00135A4D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CA4C42C" id="Óvalo 20" o:spid="_x0000_s1026" style="position:absolute;margin-left:0;margin-top:0;width:37.6pt;height:37.6pt;z-index:25166643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" o:allowincell="f" fillcolor="#9dbb61" stroked="f">
                  <v:textbox inset="0,,0">
                    <w:txbxContent>
                      <w:p w:rsidR="00BD0F99" w:rsidRDefault="00BD0F99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35A4D" w:rsidRPr="00135A4D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BD0F99" w:rsidRPr="008319B2">
      <w:rPr>
        <w:rFonts w:ascii="Times New Roman" w:hAnsi="Times New Roman" w:cs="Times New Roman"/>
        <w:noProof/>
        <w:lang w:eastAsia="es-AR"/>
      </w:rPr>
      <w:drawing>
        <wp:inline distT="0" distB="0" distL="0" distR="0" wp14:anchorId="2CF59C4C" wp14:editId="6579E88C">
          <wp:extent cx="2190225" cy="712806"/>
          <wp:effectExtent l="19050" t="0" r="525" b="0"/>
          <wp:docPr id="31" name="0 Imagen" descr="Recurs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4836" cy="71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F99" w:rsidRDefault="00BD0F99">
    <w:pPr>
      <w:pStyle w:val="Encabezado"/>
    </w:pPr>
  </w:p>
  <w:p w:rsidR="00BD0F99" w:rsidRDefault="00BD0F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99" w:rsidRDefault="00BD0F99">
    <w:pPr>
      <w:pStyle w:val="Encabezado"/>
    </w:pPr>
    <w:r w:rsidRPr="008319B2">
      <w:rPr>
        <w:rFonts w:ascii="Times New Roman" w:hAnsi="Times New Roman" w:cs="Times New Roman"/>
        <w:noProof/>
        <w:lang w:eastAsia="es-AR"/>
      </w:rPr>
      <w:drawing>
        <wp:inline distT="0" distB="0" distL="0" distR="0" wp14:anchorId="51086597" wp14:editId="4A2E429F">
          <wp:extent cx="2190225" cy="712806"/>
          <wp:effectExtent l="19050" t="0" r="525" b="0"/>
          <wp:docPr id="544" name="0 Imagen" descr="Recurs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4836" cy="71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497"/>
    <w:multiLevelType w:val="hybridMultilevel"/>
    <w:tmpl w:val="EE746050"/>
    <w:lvl w:ilvl="0" w:tplc="E5DA6DD4">
      <w:numFmt w:val="bullet"/>
      <w:lvlText w:val=""/>
      <w:lvlJc w:val="left"/>
      <w:pPr>
        <w:ind w:left="720" w:hanging="360"/>
      </w:pPr>
      <w:rPr>
        <w:rFonts w:ascii="Lato" w:eastAsia="Times New Roman" w:hAnsi="Lato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2714"/>
    <w:multiLevelType w:val="hybridMultilevel"/>
    <w:tmpl w:val="3140C43C"/>
    <w:lvl w:ilvl="0" w:tplc="F8C2CADE">
      <w:numFmt w:val="bullet"/>
      <w:lvlText w:val="•"/>
      <w:lvlJc w:val="left"/>
      <w:pPr>
        <w:ind w:left="710" w:hanging="71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56CB8"/>
    <w:multiLevelType w:val="hybridMultilevel"/>
    <w:tmpl w:val="1480D554"/>
    <w:lvl w:ilvl="0" w:tplc="90768446">
      <w:start w:val="3"/>
      <w:numFmt w:val="bullet"/>
      <w:lvlText w:val="-"/>
      <w:lvlJc w:val="left"/>
      <w:pPr>
        <w:ind w:left="360" w:hanging="360"/>
      </w:pPr>
      <w:rPr>
        <w:rFonts w:ascii="Lato" w:eastAsia="Times New Roman" w:hAnsi="Lato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80A87"/>
    <w:multiLevelType w:val="hybridMultilevel"/>
    <w:tmpl w:val="2FF42C70"/>
    <w:lvl w:ilvl="0" w:tplc="11B00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84B4E"/>
    <w:multiLevelType w:val="hybridMultilevel"/>
    <w:tmpl w:val="88025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55CC"/>
    <w:multiLevelType w:val="hybridMultilevel"/>
    <w:tmpl w:val="8DB27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4490A"/>
    <w:multiLevelType w:val="hybridMultilevel"/>
    <w:tmpl w:val="9C3C3F74"/>
    <w:lvl w:ilvl="0" w:tplc="96CA6FE0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15A9D"/>
    <w:multiLevelType w:val="hybridMultilevel"/>
    <w:tmpl w:val="0E5AE4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037E"/>
    <w:multiLevelType w:val="hybridMultilevel"/>
    <w:tmpl w:val="592C3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E3EBB"/>
    <w:multiLevelType w:val="hybridMultilevel"/>
    <w:tmpl w:val="7CBA5770"/>
    <w:lvl w:ilvl="0" w:tplc="01264E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E3EB8"/>
    <w:multiLevelType w:val="hybridMultilevel"/>
    <w:tmpl w:val="D5D02A5E"/>
    <w:lvl w:ilvl="0" w:tplc="F4C83B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DA3EAC"/>
    <w:multiLevelType w:val="hybridMultilevel"/>
    <w:tmpl w:val="EED039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E61C6"/>
    <w:multiLevelType w:val="hybridMultilevel"/>
    <w:tmpl w:val="8ED647EE"/>
    <w:lvl w:ilvl="0" w:tplc="11B00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22568D"/>
    <w:multiLevelType w:val="hybridMultilevel"/>
    <w:tmpl w:val="6388B7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C78DB"/>
    <w:multiLevelType w:val="hybridMultilevel"/>
    <w:tmpl w:val="57642DC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0479ED"/>
    <w:multiLevelType w:val="hybridMultilevel"/>
    <w:tmpl w:val="76982820"/>
    <w:lvl w:ilvl="0" w:tplc="11B00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31650D"/>
    <w:multiLevelType w:val="hybridMultilevel"/>
    <w:tmpl w:val="C544374C"/>
    <w:lvl w:ilvl="0" w:tplc="BEB6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6648D8">
      <w:start w:val="78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1C566D9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99220A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447B8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BB0029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82439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5AC63D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BB8C85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12"/>
  </w:num>
  <w:num w:numId="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2"/>
  </w:num>
  <w:num w:numId="13">
    <w:abstractNumId w:val="14"/>
  </w:num>
  <w:num w:numId="14">
    <w:abstractNumId w:val="15"/>
  </w:num>
  <w:num w:numId="15">
    <w:abstractNumId w:val="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75"/>
    <w:rsid w:val="00012B3A"/>
    <w:rsid w:val="00023116"/>
    <w:rsid w:val="00026F6D"/>
    <w:rsid w:val="00032D5F"/>
    <w:rsid w:val="000515D0"/>
    <w:rsid w:val="000545A8"/>
    <w:rsid w:val="00054BFC"/>
    <w:rsid w:val="000578D0"/>
    <w:rsid w:val="00061B90"/>
    <w:rsid w:val="000757AB"/>
    <w:rsid w:val="000A5135"/>
    <w:rsid w:val="000C21A6"/>
    <w:rsid w:val="000F4491"/>
    <w:rsid w:val="00124EA0"/>
    <w:rsid w:val="00130C5A"/>
    <w:rsid w:val="0013442C"/>
    <w:rsid w:val="00135A4D"/>
    <w:rsid w:val="00155CC8"/>
    <w:rsid w:val="001562AE"/>
    <w:rsid w:val="001717D1"/>
    <w:rsid w:val="00174839"/>
    <w:rsid w:val="001830CA"/>
    <w:rsid w:val="001850D8"/>
    <w:rsid w:val="001901B9"/>
    <w:rsid w:val="001A69CB"/>
    <w:rsid w:val="001D156A"/>
    <w:rsid w:val="001D748C"/>
    <w:rsid w:val="002207C8"/>
    <w:rsid w:val="00230CB0"/>
    <w:rsid w:val="00274223"/>
    <w:rsid w:val="002959AF"/>
    <w:rsid w:val="00295E40"/>
    <w:rsid w:val="002972F8"/>
    <w:rsid w:val="002C3833"/>
    <w:rsid w:val="002F2537"/>
    <w:rsid w:val="002F3128"/>
    <w:rsid w:val="002F465E"/>
    <w:rsid w:val="002F49A7"/>
    <w:rsid w:val="003256E2"/>
    <w:rsid w:val="00351C2D"/>
    <w:rsid w:val="00356376"/>
    <w:rsid w:val="00370F18"/>
    <w:rsid w:val="00373745"/>
    <w:rsid w:val="00377244"/>
    <w:rsid w:val="0038645E"/>
    <w:rsid w:val="00386E6A"/>
    <w:rsid w:val="00393573"/>
    <w:rsid w:val="00396A76"/>
    <w:rsid w:val="003B69B5"/>
    <w:rsid w:val="003C6210"/>
    <w:rsid w:val="00402FEA"/>
    <w:rsid w:val="0042113E"/>
    <w:rsid w:val="004429FF"/>
    <w:rsid w:val="00445A3F"/>
    <w:rsid w:val="00454C51"/>
    <w:rsid w:val="0047464B"/>
    <w:rsid w:val="00475FAB"/>
    <w:rsid w:val="00496361"/>
    <w:rsid w:val="004A3294"/>
    <w:rsid w:val="004A53D7"/>
    <w:rsid w:val="004D30F9"/>
    <w:rsid w:val="004D5730"/>
    <w:rsid w:val="004E36D4"/>
    <w:rsid w:val="004F099A"/>
    <w:rsid w:val="004F2A6D"/>
    <w:rsid w:val="004F74B8"/>
    <w:rsid w:val="00514BEA"/>
    <w:rsid w:val="00522979"/>
    <w:rsid w:val="00532B7A"/>
    <w:rsid w:val="00551BC0"/>
    <w:rsid w:val="005B7D0F"/>
    <w:rsid w:val="005C0944"/>
    <w:rsid w:val="005D07BF"/>
    <w:rsid w:val="005D58FB"/>
    <w:rsid w:val="005E5731"/>
    <w:rsid w:val="005F04DA"/>
    <w:rsid w:val="006127F3"/>
    <w:rsid w:val="0065068B"/>
    <w:rsid w:val="00687257"/>
    <w:rsid w:val="0069700B"/>
    <w:rsid w:val="00704FEF"/>
    <w:rsid w:val="007051F6"/>
    <w:rsid w:val="00740ECA"/>
    <w:rsid w:val="00746557"/>
    <w:rsid w:val="00752A14"/>
    <w:rsid w:val="007936B8"/>
    <w:rsid w:val="00797D71"/>
    <w:rsid w:val="007A2E22"/>
    <w:rsid w:val="007C32C8"/>
    <w:rsid w:val="007C3CBF"/>
    <w:rsid w:val="007D1C95"/>
    <w:rsid w:val="007D2104"/>
    <w:rsid w:val="007E4649"/>
    <w:rsid w:val="008319B2"/>
    <w:rsid w:val="0085171B"/>
    <w:rsid w:val="00854ECE"/>
    <w:rsid w:val="0089111A"/>
    <w:rsid w:val="008C6EEB"/>
    <w:rsid w:val="008D33EA"/>
    <w:rsid w:val="008E198F"/>
    <w:rsid w:val="008F241B"/>
    <w:rsid w:val="008F24D0"/>
    <w:rsid w:val="00913CF8"/>
    <w:rsid w:val="00926678"/>
    <w:rsid w:val="0093710C"/>
    <w:rsid w:val="0095629F"/>
    <w:rsid w:val="00956795"/>
    <w:rsid w:val="009612CF"/>
    <w:rsid w:val="009650BB"/>
    <w:rsid w:val="0097052F"/>
    <w:rsid w:val="00984D4F"/>
    <w:rsid w:val="009A1022"/>
    <w:rsid w:val="009B7132"/>
    <w:rsid w:val="009C776B"/>
    <w:rsid w:val="009D3381"/>
    <w:rsid w:val="009D3C52"/>
    <w:rsid w:val="009E26F2"/>
    <w:rsid w:val="009F3A88"/>
    <w:rsid w:val="009F4D76"/>
    <w:rsid w:val="00A25B8F"/>
    <w:rsid w:val="00A6038B"/>
    <w:rsid w:val="00A6590F"/>
    <w:rsid w:val="00AA0C0E"/>
    <w:rsid w:val="00AC7531"/>
    <w:rsid w:val="00AD6E80"/>
    <w:rsid w:val="00AE625A"/>
    <w:rsid w:val="00AF4056"/>
    <w:rsid w:val="00B03528"/>
    <w:rsid w:val="00B0685F"/>
    <w:rsid w:val="00B074AD"/>
    <w:rsid w:val="00B07C31"/>
    <w:rsid w:val="00B16037"/>
    <w:rsid w:val="00B27107"/>
    <w:rsid w:val="00B33381"/>
    <w:rsid w:val="00B52B48"/>
    <w:rsid w:val="00B602F8"/>
    <w:rsid w:val="00B70000"/>
    <w:rsid w:val="00B83D6C"/>
    <w:rsid w:val="00B85B62"/>
    <w:rsid w:val="00B85F4D"/>
    <w:rsid w:val="00B94293"/>
    <w:rsid w:val="00BA1D0C"/>
    <w:rsid w:val="00BB696D"/>
    <w:rsid w:val="00BD0F99"/>
    <w:rsid w:val="00BF7FD5"/>
    <w:rsid w:val="00C1591E"/>
    <w:rsid w:val="00C471CD"/>
    <w:rsid w:val="00C476DE"/>
    <w:rsid w:val="00C47F24"/>
    <w:rsid w:val="00C77A94"/>
    <w:rsid w:val="00CB6E28"/>
    <w:rsid w:val="00CD457B"/>
    <w:rsid w:val="00CE3389"/>
    <w:rsid w:val="00CE638E"/>
    <w:rsid w:val="00D02202"/>
    <w:rsid w:val="00D06D05"/>
    <w:rsid w:val="00D64D75"/>
    <w:rsid w:val="00D71957"/>
    <w:rsid w:val="00D76BA7"/>
    <w:rsid w:val="00D80CBA"/>
    <w:rsid w:val="00D8673F"/>
    <w:rsid w:val="00DC7E00"/>
    <w:rsid w:val="00DD0F90"/>
    <w:rsid w:val="00DE1E0A"/>
    <w:rsid w:val="00DE58DA"/>
    <w:rsid w:val="00DF35F2"/>
    <w:rsid w:val="00DF7EC1"/>
    <w:rsid w:val="00E0107F"/>
    <w:rsid w:val="00E14DFB"/>
    <w:rsid w:val="00E501E1"/>
    <w:rsid w:val="00E601F0"/>
    <w:rsid w:val="00ED5E85"/>
    <w:rsid w:val="00ED6FA8"/>
    <w:rsid w:val="00EE2F18"/>
    <w:rsid w:val="00EF7AF0"/>
    <w:rsid w:val="00F137FB"/>
    <w:rsid w:val="00F32DF9"/>
    <w:rsid w:val="00F527D7"/>
    <w:rsid w:val="00F951E5"/>
    <w:rsid w:val="00FA1DCE"/>
    <w:rsid w:val="00FE5FAC"/>
    <w:rsid w:val="00FF2C0A"/>
    <w:rsid w:val="00FF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D0B77"/>
  <w15:docId w15:val="{EB849445-F044-4DAA-BBFF-912CD6A4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E5731"/>
    <w:pPr>
      <w:keepNext/>
      <w:keepLines/>
      <w:spacing w:before="480" w:after="480"/>
      <w:outlineLvl w:val="0"/>
    </w:pPr>
    <w:rPr>
      <w:rFonts w:ascii="Lato" w:eastAsiaTheme="majorEastAsia" w:hAnsi="Lato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24D0"/>
    <w:pPr>
      <w:keepNext/>
      <w:keepLines/>
      <w:spacing w:before="240" w:after="240"/>
      <w:jc w:val="both"/>
      <w:outlineLvl w:val="1"/>
    </w:pPr>
    <w:rPr>
      <w:rFonts w:ascii="Lato" w:eastAsiaTheme="majorEastAsia" w:hAnsi="Lato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52B48"/>
  </w:style>
  <w:style w:type="paragraph" w:styleId="Piedepgina">
    <w:name w:val="footer"/>
    <w:basedOn w:val="Normal"/>
    <w:link w:val="PiedepginaCar"/>
    <w:uiPriority w:val="99"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2B48"/>
  </w:style>
  <w:style w:type="paragraph" w:styleId="Textodeglobo">
    <w:name w:val="Balloon Text"/>
    <w:basedOn w:val="Normal"/>
    <w:link w:val="TextodegloboCar"/>
    <w:uiPriority w:val="99"/>
    <w:semiHidden/>
    <w:unhideWhenUsed/>
    <w:rsid w:val="00B52B48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B4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B52B48"/>
    <w:pPr>
      <w:widowControl w:val="0"/>
      <w:autoSpaceDE w:val="0"/>
      <w:autoSpaceDN w:val="0"/>
      <w:adjustRightInd w:val="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2B48"/>
    <w:rPr>
      <w:rFonts w:ascii="Calibri" w:eastAsia="Times New Roman" w:hAnsi="Calibri" w:cs="Calibri"/>
      <w:sz w:val="20"/>
      <w:szCs w:val="20"/>
      <w:lang w:val="en-US"/>
    </w:rPr>
  </w:style>
  <w:style w:type="character" w:styleId="Hipervnculo">
    <w:name w:val="Hyperlink"/>
    <w:uiPriority w:val="99"/>
    <w:rsid w:val="00551BC0"/>
    <w:rPr>
      <w:color w:val="E36C0A" w:themeColor="accent6" w:themeShade="BF"/>
      <w:u w:val="none"/>
    </w:rPr>
  </w:style>
  <w:style w:type="paragraph" w:customStyle="1" w:styleId="Standard">
    <w:name w:val="Standard"/>
    <w:rsid w:val="008319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A25B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551BC0"/>
    <w:rPr>
      <w:color w:val="E36C0A" w:themeColor="accent6" w:themeShade="BF"/>
      <w:u w:val="none"/>
    </w:rPr>
  </w:style>
  <w:style w:type="character" w:customStyle="1" w:styleId="Ttulo1Car">
    <w:name w:val="Título 1 Car"/>
    <w:basedOn w:val="Fuentedeprrafopredeter"/>
    <w:link w:val="Ttulo1"/>
    <w:uiPriority w:val="9"/>
    <w:rsid w:val="005E5731"/>
    <w:rPr>
      <w:rFonts w:ascii="Lato" w:eastAsiaTheme="majorEastAsia" w:hAnsi="Lato" w:cstheme="majorBidi"/>
      <w:b/>
      <w:bCs/>
      <w:sz w:val="24"/>
      <w:szCs w:val="28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51BC0"/>
    <w:pPr>
      <w:pBdr>
        <w:bottom w:val="single" w:sz="8" w:space="4" w:color="4F81BD" w:themeColor="accent1"/>
      </w:pBdr>
      <w:spacing w:after="300"/>
      <w:contextualSpacing/>
    </w:pPr>
    <w:rPr>
      <w:rFonts w:ascii="Lato" w:eastAsiaTheme="majorEastAsia" w:hAnsi="Lato" w:cstheme="majorBidi"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51BC0"/>
    <w:rPr>
      <w:rFonts w:ascii="Lato" w:eastAsiaTheme="majorEastAsia" w:hAnsi="Lato" w:cstheme="majorBidi"/>
      <w:spacing w:val="5"/>
      <w:kern w:val="28"/>
      <w:sz w:val="24"/>
      <w:szCs w:val="5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C6EEB"/>
    <w:pPr>
      <w:tabs>
        <w:tab w:val="right" w:leader="dot" w:pos="8830"/>
      </w:tabs>
      <w:suppressAutoHyphens/>
      <w:spacing w:after="100" w:line="360" w:lineRule="auto"/>
      <w:jc w:val="both"/>
    </w:pPr>
    <w:rPr>
      <w:rFonts w:ascii="Lato" w:eastAsia="Calibri" w:hAnsi="Lato" w:cs="Arial"/>
      <w:noProof/>
      <w:lang w:val="es-AR" w:eastAsia="ar-SA"/>
    </w:rPr>
  </w:style>
  <w:style w:type="paragraph" w:styleId="TDC2">
    <w:name w:val="toc 2"/>
    <w:basedOn w:val="Normal"/>
    <w:next w:val="Normal"/>
    <w:autoRedefine/>
    <w:uiPriority w:val="39"/>
    <w:unhideWhenUsed/>
    <w:rsid w:val="008C6EEB"/>
    <w:pPr>
      <w:tabs>
        <w:tab w:val="right" w:leader="dot" w:pos="8830"/>
      </w:tabs>
      <w:suppressAutoHyphens/>
      <w:spacing w:after="100" w:line="360" w:lineRule="auto"/>
      <w:ind w:left="220"/>
      <w:jc w:val="both"/>
    </w:pPr>
    <w:rPr>
      <w:rFonts w:ascii="Lato" w:eastAsia="Calibri" w:hAnsi="Lato" w:cs="Arial"/>
      <w:noProof/>
      <w:lang w:val="it-IT" w:eastAsia="ar-SA"/>
    </w:rPr>
  </w:style>
  <w:style w:type="table" w:styleId="Tablaconcuadrcula">
    <w:name w:val="Table Grid"/>
    <w:basedOn w:val="Tablanormal"/>
    <w:uiPriority w:val="59"/>
    <w:rsid w:val="00B3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aliases w:val="Char1 Car"/>
    <w:basedOn w:val="Fuentedeprrafopredeter"/>
    <w:link w:val="Textonotapie"/>
    <w:semiHidden/>
    <w:locked/>
    <w:rsid w:val="00B07C31"/>
    <w:rPr>
      <w:rFonts w:ascii="Arial" w:hAnsi="Arial" w:cs="Arial"/>
    </w:rPr>
  </w:style>
  <w:style w:type="paragraph" w:styleId="Textonotapie">
    <w:name w:val="footnote text"/>
    <w:aliases w:val="Char1"/>
    <w:basedOn w:val="Normal"/>
    <w:link w:val="TextonotapieCar"/>
    <w:semiHidden/>
    <w:unhideWhenUsed/>
    <w:qFormat/>
    <w:rsid w:val="00B07C31"/>
    <w:pPr>
      <w:spacing w:before="240" w:after="120"/>
      <w:ind w:left="113" w:hanging="113"/>
      <w:jc w:val="both"/>
    </w:pPr>
    <w:rPr>
      <w:rFonts w:ascii="Arial" w:eastAsiaTheme="minorHAnsi" w:hAnsi="Arial" w:cs="Arial"/>
      <w:sz w:val="22"/>
      <w:szCs w:val="22"/>
      <w:lang w:val="es-AR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B07C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07C31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8F24D0"/>
    <w:rPr>
      <w:rFonts w:ascii="Lato" w:eastAsiaTheme="majorEastAsia" w:hAnsi="Lato" w:cstheme="majorBidi"/>
      <w:b/>
      <w:sz w:val="24"/>
      <w:szCs w:val="26"/>
      <w:lang w:val="es-ES" w:eastAsia="es-ES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5E5731"/>
    <w:pPr>
      <w:spacing w:before="120"/>
      <w:jc w:val="both"/>
    </w:pPr>
    <w:rPr>
      <w:rFonts w:ascii="Lato" w:hAnsi="Lato" w:cs="Arial"/>
      <w:b/>
      <w:sz w:val="18"/>
      <w:szCs w:val="18"/>
      <w:lang w:val="es-AR" w:eastAsia="en-US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032D5F"/>
    <w:pPr>
      <w:spacing w:after="240"/>
      <w:jc w:val="both"/>
    </w:pPr>
    <w:rPr>
      <w:rFonts w:ascii="Lato" w:hAnsi="Lato" w:cs="Arial"/>
      <w:sz w:val="18"/>
      <w:szCs w:val="18"/>
      <w:lang w:val="es-AR" w:eastAsia="en-US"/>
    </w:rPr>
  </w:style>
  <w:style w:type="character" w:customStyle="1" w:styleId="CitaCar">
    <w:name w:val="Cita Car"/>
    <w:basedOn w:val="Fuentedeprrafopredeter"/>
    <w:link w:val="Cita"/>
    <w:uiPriority w:val="29"/>
    <w:rsid w:val="00032D5F"/>
    <w:rPr>
      <w:rFonts w:ascii="Lato" w:eastAsia="Times New Roman" w:hAnsi="Lato" w:cs="Arial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396A76"/>
    <w:pPr>
      <w:suppressAutoHyphens/>
      <w:spacing w:after="120" w:line="360" w:lineRule="auto"/>
      <w:jc w:val="both"/>
    </w:pPr>
    <w:rPr>
      <w:rFonts w:ascii="Arial" w:eastAsia="Calibri" w:hAnsi="Arial" w:cs="Arial"/>
      <w:sz w:val="22"/>
      <w:lang w:val="es-MX" w:eastAsia="ar-SA"/>
    </w:rPr>
  </w:style>
  <w:style w:type="character" w:styleId="Nmerodepgina">
    <w:name w:val="page number"/>
    <w:basedOn w:val="Fuentedeprrafopredeter"/>
    <w:uiPriority w:val="99"/>
    <w:unhideWhenUsed/>
    <w:rsid w:val="00D06D05"/>
  </w:style>
  <w:style w:type="paragraph" w:customStyle="1" w:styleId="Normal1">
    <w:name w:val="Normal1"/>
    <w:rsid w:val="00AA0C0E"/>
    <w:pPr>
      <w:widowControl w:val="0"/>
      <w:spacing w:after="0" w:line="240" w:lineRule="auto"/>
    </w:pPr>
    <w:rPr>
      <w:rFonts w:ascii="Nimbus Roman No9 L" w:eastAsia="Times New Roman" w:hAnsi="Nimbus Roman No9 L" w:cs="Nimbus Roman No9 L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nsa\AppData\Roaming\Microsoft\Plantillas\MembreteFHU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68E3-1F7C-4DD8-AE5E-2D815AFF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MembreteFHUC</Template>
  <TotalTime>86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Links>
    <vt:vector size="48" baseType="variant"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_Toc33639546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_Toc33639545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_Toc33639544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_Toc33639543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_Toc33639542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_Toc33639541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_Toc33639540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_Toc33639539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Usuario</cp:lastModifiedBy>
  <cp:revision>3</cp:revision>
  <cp:lastPrinted>2023-07-12T13:50:00Z</cp:lastPrinted>
  <dcterms:created xsi:type="dcterms:W3CDTF">2024-08-22T14:26:00Z</dcterms:created>
  <dcterms:modified xsi:type="dcterms:W3CDTF">2024-08-22T15:52:00Z</dcterms:modified>
</cp:coreProperties>
</file>